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5C" w:rsidRPr="00B47B39" w:rsidRDefault="00BD365C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BD365C" w:rsidRPr="00B47B39" w:rsidRDefault="00BD365C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BD365C" w:rsidRPr="002230DA" w:rsidRDefault="00BD365C" w:rsidP="005C24A0">
      <w:pPr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Васильевка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Шенталинский</w:t>
      </w:r>
    </w:p>
    <w:p w:rsidR="00BD365C" w:rsidRPr="00B47B39" w:rsidRDefault="00BD365C" w:rsidP="005C24A0">
      <w:pPr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               </w:t>
      </w:r>
      <w:r w:rsidRPr="00B47B39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BD365C" w:rsidRPr="00B47B39" w:rsidRDefault="00BD365C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BD365C" w:rsidRPr="00B47B39" w:rsidRDefault="00BD365C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BD365C" w:rsidRPr="00B47B39" w:rsidRDefault="00BD365C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от ___ 2019 года № ____</w:t>
      </w:r>
    </w:p>
    <w:p w:rsidR="00BD365C" w:rsidRPr="00B47B39" w:rsidRDefault="00BD365C" w:rsidP="00152D59">
      <w:pPr>
        <w:jc w:val="both"/>
        <w:rPr>
          <w:rFonts w:ascii="Times New Roman" w:hAnsi="Times New Roman"/>
          <w:sz w:val="28"/>
          <w:szCs w:val="28"/>
        </w:rPr>
      </w:pPr>
    </w:p>
    <w:p w:rsidR="00BD365C" w:rsidRPr="002230DA" w:rsidRDefault="00BD365C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B94BC3">
        <w:rPr>
          <w:rFonts w:ascii="Times New Roman" w:hAnsi="Times New Roman"/>
          <w:b/>
          <w:sz w:val="28"/>
          <w:szCs w:val="28"/>
        </w:rPr>
        <w:t>Васильевка</w:t>
      </w:r>
    </w:p>
    <w:p w:rsidR="00BD365C" w:rsidRPr="002230DA" w:rsidRDefault="00BD365C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B94BC3">
        <w:rPr>
          <w:rFonts w:ascii="Times New Roman" w:hAnsi="Times New Roman"/>
          <w:b/>
          <w:sz w:val="28"/>
          <w:szCs w:val="28"/>
        </w:rPr>
        <w:t>Шенталинский</w:t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 xml:space="preserve"> </w:t>
      </w:r>
      <w:r w:rsidRPr="00B47B39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BD365C" w:rsidRPr="00B47B39" w:rsidRDefault="00BD365C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65C" w:rsidRDefault="00BD365C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>
        <w:rPr>
          <w:rFonts w:ascii="Times New Roman" w:hAnsi="Times New Roman"/>
          <w:sz w:val="28"/>
          <w:szCs w:val="28"/>
        </w:rPr>
        <w:t>Васильевка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D365C" w:rsidRPr="00184A45" w:rsidRDefault="00BD365C" w:rsidP="00184A45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Шенталинский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по вопросу о внесении изменений в Генеральный план сельского поселения </w:t>
      </w:r>
      <w:r>
        <w:rPr>
          <w:rFonts w:ascii="Times New Roman" w:hAnsi="Times New Roman"/>
          <w:sz w:val="28"/>
          <w:szCs w:val="28"/>
        </w:rPr>
        <w:t>Васильевка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15B5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Cs/>
          <w:caps/>
          <w:noProof/>
          <w:sz w:val="28"/>
          <w:szCs w:val="28"/>
        </w:rPr>
        <w:t>.</w:t>
      </w:r>
      <w:r w:rsidRPr="00915B5F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_____, </w:t>
      </w:r>
      <w:r w:rsidRPr="00A22B67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Васильевка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184A45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D365C" w:rsidRPr="00A22B67" w:rsidRDefault="00BD365C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BD365C" w:rsidRPr="00A22B67" w:rsidRDefault="00BD365C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>
        <w:rPr>
          <w:rFonts w:ascii="Times New Roman" w:hAnsi="Times New Roman"/>
          <w:sz w:val="28"/>
          <w:szCs w:val="28"/>
        </w:rPr>
        <w:t>Васильевка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Васильевка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Cs/>
          <w:caps/>
          <w:noProof/>
          <w:sz w:val="28"/>
          <w:szCs w:val="28"/>
        </w:rPr>
        <w:t>99</w:t>
      </w:r>
      <w:r w:rsidRPr="00A22B67">
        <w:rPr>
          <w:rFonts w:ascii="Times New Roman" w:hAnsi="Times New Roman"/>
          <w:noProof/>
          <w:sz w:val="28"/>
          <w:szCs w:val="28"/>
          <w:lang w:eastAsia="ar-SA"/>
        </w:rPr>
        <w:t xml:space="preserve"> от 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caps/>
            <w:noProof/>
            <w:sz w:val="28"/>
            <w:szCs w:val="28"/>
          </w:rPr>
          <w:t xml:space="preserve">2013 </w:t>
        </w:r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bCs/>
          <w:caps/>
          <w:noProof/>
          <w:sz w:val="28"/>
          <w:szCs w:val="28"/>
        </w:rPr>
        <w:t>.</w:t>
      </w:r>
      <w:r w:rsidRPr="00915B5F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BD365C" w:rsidRPr="00A22B67" w:rsidRDefault="00BD365C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>
        <w:rPr>
          <w:rFonts w:ascii="Times New Roman" w:hAnsi="Times New Roman"/>
          <w:sz w:val="28"/>
          <w:szCs w:val="28"/>
        </w:rPr>
        <w:t>Васильевка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D365C" w:rsidRPr="00A22B67" w:rsidRDefault="00BD365C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границ населенных пунктов, входящих в состав сельского поселения </w:t>
      </w:r>
      <w:r>
        <w:rPr>
          <w:rFonts w:ascii="Times New Roman" w:hAnsi="Times New Roman"/>
          <w:sz w:val="28"/>
          <w:szCs w:val="28"/>
        </w:rPr>
        <w:t>Васильевка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BD365C" w:rsidRPr="00A22B67" w:rsidRDefault="00BD365C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>
        <w:rPr>
          <w:rFonts w:ascii="Times New Roman" w:hAnsi="Times New Roman"/>
          <w:sz w:val="28"/>
          <w:szCs w:val="28"/>
        </w:rPr>
        <w:t>Васильевка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BD365C" w:rsidRPr="00A22B67" w:rsidRDefault="00BD365C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>Васильевка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BD365C" w:rsidRPr="00B94BC3" w:rsidRDefault="00BD365C" w:rsidP="00B94B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>Васильевка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BD365C" w:rsidRPr="00A22B67" w:rsidRDefault="00BD365C" w:rsidP="00B94B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>
        <w:rPr>
          <w:rFonts w:ascii="Times New Roman" w:hAnsi="Times New Roman"/>
          <w:sz w:val="28"/>
          <w:szCs w:val="28"/>
        </w:rPr>
        <w:t>Васильевка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BD365C" w:rsidRPr="00B60E48" w:rsidRDefault="00BD365C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Вестник поселения Васильевка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Васильевка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F67BB5">
        <w:rPr>
          <w:rFonts w:ascii="Times New Roman" w:hAnsi="Times New Roman"/>
          <w:noProof/>
          <w:sz w:val="28"/>
          <w:szCs w:val="28"/>
        </w:rPr>
        <w:t>Шенталинский</w:t>
      </w:r>
      <w:r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7F0A99">
        <w:rPr>
          <w:rFonts w:ascii="Times New Roman" w:hAnsi="Times New Roman"/>
          <w:sz w:val="28"/>
          <w:szCs w:val="28"/>
        </w:rPr>
        <w:t xml:space="preserve"> </w:t>
      </w:r>
      <w:r w:rsidRPr="007F0A99">
        <w:rPr>
          <w:rFonts w:ascii="Times New Roman" w:hAnsi="Times New Roman"/>
          <w:sz w:val="28"/>
          <w:szCs w:val="28"/>
          <w:lang w:val="en-US"/>
        </w:rPr>
        <w:t>http</w:t>
      </w:r>
      <w:r w:rsidRPr="007F0A99">
        <w:rPr>
          <w:rFonts w:ascii="Times New Roman" w:hAnsi="Times New Roman"/>
          <w:sz w:val="28"/>
          <w:szCs w:val="28"/>
        </w:rPr>
        <w:t>://</w:t>
      </w:r>
      <w:r w:rsidRPr="007F0A99">
        <w:rPr>
          <w:rFonts w:ascii="Times New Roman" w:hAnsi="Times New Roman"/>
          <w:b/>
          <w:sz w:val="28"/>
          <w:szCs w:val="28"/>
        </w:rPr>
        <w:t xml:space="preserve"> </w:t>
      </w:r>
      <w:r w:rsidRPr="007F0A99">
        <w:rPr>
          <w:rFonts w:ascii="Times New Roman" w:hAnsi="Times New Roman"/>
          <w:noProof/>
          <w:sz w:val="28"/>
          <w:szCs w:val="28"/>
          <w:lang w:val="en-US"/>
        </w:rPr>
        <w:t>vasilevka</w:t>
      </w:r>
      <w:r w:rsidRPr="007F0A99">
        <w:rPr>
          <w:rFonts w:ascii="Times New Roman" w:hAnsi="Times New Roman"/>
          <w:noProof/>
          <w:sz w:val="28"/>
          <w:szCs w:val="28"/>
        </w:rPr>
        <w:t>@</w:t>
      </w:r>
      <w:r w:rsidRPr="007F0A99">
        <w:rPr>
          <w:rFonts w:ascii="Times New Roman" w:hAnsi="Times New Roman"/>
          <w:noProof/>
          <w:sz w:val="28"/>
          <w:szCs w:val="28"/>
          <w:lang w:val="en-US"/>
        </w:rPr>
        <w:t>shentala</w:t>
      </w:r>
      <w:r w:rsidRPr="007F0A99">
        <w:rPr>
          <w:rFonts w:ascii="Times New Roman" w:hAnsi="Times New Roman"/>
          <w:sz w:val="28"/>
          <w:szCs w:val="28"/>
        </w:rPr>
        <w:t>.</w:t>
      </w:r>
      <w:r w:rsidRPr="007F0A99">
        <w:rPr>
          <w:rFonts w:ascii="Times New Roman" w:hAnsi="Times New Roman"/>
          <w:sz w:val="28"/>
          <w:szCs w:val="28"/>
          <w:lang w:val="en-US"/>
        </w:rPr>
        <w:t>su</w:t>
      </w:r>
    </w:p>
    <w:p w:rsidR="00BD365C" w:rsidRPr="00A22B67" w:rsidRDefault="00BD365C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BD365C" w:rsidRDefault="00BD365C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 в силу со дня его официального опубликования.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365C" w:rsidRPr="00A22B67" w:rsidRDefault="00BD365C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2"/>
        <w:gridCol w:w="4783"/>
      </w:tblGrid>
      <w:tr w:rsidR="00BD365C" w:rsidRPr="00F67BB5" w:rsidTr="008D7B9F">
        <w:tc>
          <w:tcPr>
            <w:tcW w:w="4782" w:type="dxa"/>
          </w:tcPr>
          <w:p w:rsidR="00BD365C" w:rsidRPr="008D7B9F" w:rsidRDefault="00BD365C" w:rsidP="008D7B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B9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D365C" w:rsidRPr="008D7B9F" w:rsidRDefault="00BD365C" w:rsidP="008D7B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B9F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BD365C" w:rsidRPr="008D7B9F" w:rsidRDefault="00BD365C" w:rsidP="008D7B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B9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BD365C" w:rsidRPr="008D7B9F" w:rsidRDefault="00BD365C" w:rsidP="008D7B9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Васильевка</w:t>
            </w:r>
            <w:r w:rsidRPr="008D7B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D365C" w:rsidRPr="008D7B9F" w:rsidRDefault="00BD365C" w:rsidP="008D7B9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365C" w:rsidRPr="008D7B9F" w:rsidRDefault="00BD365C" w:rsidP="008D7B9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BD365C" w:rsidRPr="008D7B9F" w:rsidRDefault="00BD365C" w:rsidP="008D7B9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365C" w:rsidRPr="008D7B9F" w:rsidRDefault="00BD365C" w:rsidP="00F67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365C" w:rsidRPr="008D7B9F" w:rsidRDefault="00BD365C" w:rsidP="00F67B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365C" w:rsidRPr="008D7B9F" w:rsidRDefault="00BD365C" w:rsidP="008D7B9F">
            <w:pPr>
              <w:tabs>
                <w:tab w:val="left" w:pos="2813"/>
              </w:tabs>
              <w:rPr>
                <w:rFonts w:ascii="Times New Roman" w:hAnsi="Times New Roman"/>
                <w:sz w:val="28"/>
                <w:szCs w:val="28"/>
              </w:rPr>
            </w:pPr>
            <w:r w:rsidRPr="008D7B9F">
              <w:rPr>
                <w:rFonts w:ascii="Times New Roman" w:hAnsi="Times New Roman"/>
                <w:sz w:val="28"/>
                <w:szCs w:val="28"/>
              </w:rPr>
              <w:tab/>
              <w:t>Л.М.Русяева</w:t>
            </w:r>
          </w:p>
        </w:tc>
      </w:tr>
      <w:tr w:rsidR="00BD365C" w:rsidRPr="00A22B67" w:rsidTr="008D7B9F">
        <w:tc>
          <w:tcPr>
            <w:tcW w:w="4782" w:type="dxa"/>
          </w:tcPr>
          <w:p w:rsidR="00BD365C" w:rsidRPr="008D7B9F" w:rsidRDefault="00BD365C" w:rsidP="008D7B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B9F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BD365C" w:rsidRPr="008D7B9F" w:rsidRDefault="00BD365C" w:rsidP="008D7B9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Васильевка</w:t>
            </w:r>
            <w:r w:rsidRPr="008D7B9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BD365C" w:rsidRPr="008D7B9F" w:rsidRDefault="00BD365C" w:rsidP="008D7B9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7B9F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>Н.А.Морозов</w:t>
            </w:r>
          </w:p>
        </w:tc>
      </w:tr>
    </w:tbl>
    <w:p w:rsidR="00BD365C" w:rsidRPr="00B47B39" w:rsidRDefault="00BD365C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65C" w:rsidRPr="00B47B39" w:rsidRDefault="00BD365C" w:rsidP="005C4B0C">
      <w:pPr>
        <w:jc w:val="both"/>
        <w:rPr>
          <w:rFonts w:ascii="Times New Roman" w:hAnsi="Times New Roman"/>
          <w:sz w:val="28"/>
          <w:szCs w:val="28"/>
        </w:rPr>
      </w:pPr>
    </w:p>
    <w:p w:rsidR="00BD365C" w:rsidRPr="00B47B39" w:rsidRDefault="00BD365C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BD365C" w:rsidRPr="00B47B39" w:rsidRDefault="00BD365C" w:rsidP="002F2349">
      <w:pPr>
        <w:jc w:val="both"/>
        <w:rPr>
          <w:rFonts w:ascii="Times New Roman" w:hAnsi="Times New Roman"/>
          <w:sz w:val="28"/>
          <w:szCs w:val="28"/>
        </w:rPr>
      </w:pPr>
    </w:p>
    <w:p w:rsidR="00BD365C" w:rsidRPr="00152D59" w:rsidRDefault="00BD365C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BD365C" w:rsidRPr="00152D59" w:rsidSect="008328FA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5C" w:rsidRDefault="00BD365C" w:rsidP="006238F7">
      <w:r>
        <w:separator/>
      </w:r>
    </w:p>
  </w:endnote>
  <w:endnote w:type="continuationSeparator" w:id="0">
    <w:p w:rsidR="00BD365C" w:rsidRDefault="00BD365C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5C" w:rsidRDefault="00BD365C" w:rsidP="006238F7">
      <w:r>
        <w:separator/>
      </w:r>
    </w:p>
  </w:footnote>
  <w:footnote w:type="continuationSeparator" w:id="0">
    <w:p w:rsidR="00BD365C" w:rsidRDefault="00BD365C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5C" w:rsidRDefault="00BD365C" w:rsidP="00605F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D365C" w:rsidRDefault="00BD36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5C" w:rsidRPr="006238F7" w:rsidRDefault="00BD365C" w:rsidP="00605FD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6238F7">
      <w:rPr>
        <w:rStyle w:val="PageNumber"/>
        <w:rFonts w:ascii="Times New Roman" w:hAnsi="Times New Roman"/>
      </w:rPr>
      <w:fldChar w:fldCharType="begin"/>
    </w:r>
    <w:r w:rsidRPr="006238F7">
      <w:rPr>
        <w:rStyle w:val="PageNumber"/>
        <w:rFonts w:ascii="Times New Roman" w:hAnsi="Times New Roman"/>
      </w:rPr>
      <w:instrText xml:space="preserve">PAGE  </w:instrText>
    </w:r>
    <w:r w:rsidRPr="006238F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6238F7">
      <w:rPr>
        <w:rStyle w:val="PageNumber"/>
        <w:rFonts w:ascii="Times New Roman" w:hAnsi="Times New Roman"/>
      </w:rPr>
      <w:fldChar w:fldCharType="end"/>
    </w:r>
  </w:p>
  <w:p w:rsidR="00BD365C" w:rsidRDefault="00BD36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D59"/>
    <w:rsid w:val="0000485E"/>
    <w:rsid w:val="00007344"/>
    <w:rsid w:val="000220A4"/>
    <w:rsid w:val="00031601"/>
    <w:rsid w:val="00041102"/>
    <w:rsid w:val="00054334"/>
    <w:rsid w:val="000608F4"/>
    <w:rsid w:val="000742CA"/>
    <w:rsid w:val="000C2D4D"/>
    <w:rsid w:val="000D3009"/>
    <w:rsid w:val="000D7B15"/>
    <w:rsid w:val="000E2131"/>
    <w:rsid w:val="00103D88"/>
    <w:rsid w:val="00116CD1"/>
    <w:rsid w:val="00135696"/>
    <w:rsid w:val="00152D59"/>
    <w:rsid w:val="00167512"/>
    <w:rsid w:val="00184A45"/>
    <w:rsid w:val="001A3D0B"/>
    <w:rsid w:val="001B02D3"/>
    <w:rsid w:val="001D1A09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A269D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B183B"/>
    <w:rsid w:val="005B7404"/>
    <w:rsid w:val="005C0F6E"/>
    <w:rsid w:val="005C24A0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7F0A99"/>
    <w:rsid w:val="00813257"/>
    <w:rsid w:val="00814E8E"/>
    <w:rsid w:val="008174F2"/>
    <w:rsid w:val="008328FA"/>
    <w:rsid w:val="00842033"/>
    <w:rsid w:val="00847F26"/>
    <w:rsid w:val="008654B5"/>
    <w:rsid w:val="008A24E1"/>
    <w:rsid w:val="008B5D56"/>
    <w:rsid w:val="008C7B31"/>
    <w:rsid w:val="008D773B"/>
    <w:rsid w:val="008D7B9F"/>
    <w:rsid w:val="008E451C"/>
    <w:rsid w:val="008E7721"/>
    <w:rsid w:val="008F48D4"/>
    <w:rsid w:val="00915B5F"/>
    <w:rsid w:val="009166CE"/>
    <w:rsid w:val="00942EB4"/>
    <w:rsid w:val="009A0E2B"/>
    <w:rsid w:val="009A2873"/>
    <w:rsid w:val="009A7039"/>
    <w:rsid w:val="009B5534"/>
    <w:rsid w:val="00A0692D"/>
    <w:rsid w:val="00A22B67"/>
    <w:rsid w:val="00A22F6C"/>
    <w:rsid w:val="00A24DDF"/>
    <w:rsid w:val="00A504C1"/>
    <w:rsid w:val="00A656B5"/>
    <w:rsid w:val="00A73C98"/>
    <w:rsid w:val="00AC4457"/>
    <w:rsid w:val="00AF4077"/>
    <w:rsid w:val="00AF59AF"/>
    <w:rsid w:val="00B47B39"/>
    <w:rsid w:val="00B53D05"/>
    <w:rsid w:val="00B5712E"/>
    <w:rsid w:val="00B60E48"/>
    <w:rsid w:val="00B65176"/>
    <w:rsid w:val="00B92045"/>
    <w:rsid w:val="00B94BC3"/>
    <w:rsid w:val="00B97115"/>
    <w:rsid w:val="00B9715E"/>
    <w:rsid w:val="00BB5C23"/>
    <w:rsid w:val="00BC5938"/>
    <w:rsid w:val="00BD0BA8"/>
    <w:rsid w:val="00BD365C"/>
    <w:rsid w:val="00BD4797"/>
    <w:rsid w:val="00BF17E3"/>
    <w:rsid w:val="00BF1B3A"/>
    <w:rsid w:val="00C001CF"/>
    <w:rsid w:val="00C35682"/>
    <w:rsid w:val="00C47475"/>
    <w:rsid w:val="00C624ED"/>
    <w:rsid w:val="00C705C6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C6C1E"/>
    <w:rsid w:val="00EE4317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67BB5"/>
    <w:rsid w:val="00F94B5A"/>
    <w:rsid w:val="00FB20B0"/>
    <w:rsid w:val="00FD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38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8F7"/>
    <w:rPr>
      <w:sz w:val="24"/>
    </w:rPr>
  </w:style>
  <w:style w:type="character" w:styleId="PageNumber">
    <w:name w:val="page number"/>
    <w:basedOn w:val="DefaultParagraphFont"/>
    <w:uiPriority w:val="99"/>
    <w:semiHidden/>
    <w:rsid w:val="006238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38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8F7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E47251"/>
    <w:rPr>
      <w:rFonts w:ascii="Lucida Grande CY" w:hAnsi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7251"/>
    <w:rPr>
      <w:rFonts w:ascii="Lucida Grande CY" w:hAnsi="Lucida Grande CY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D7FF1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FF1"/>
    <w:rPr>
      <w:rFonts w:ascii="Lucida Grande CY" w:hAnsi="Lucida Grande CY"/>
      <w:sz w:val="18"/>
    </w:rPr>
  </w:style>
  <w:style w:type="character" w:styleId="CommentReference">
    <w:name w:val="annotation reference"/>
    <w:basedOn w:val="DefaultParagraphFont"/>
    <w:uiPriority w:val="99"/>
    <w:semiHidden/>
    <w:rsid w:val="00EC6C1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EC6C1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6C1E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6C1E"/>
    <w:rPr>
      <w:b/>
    </w:rPr>
  </w:style>
  <w:style w:type="paragraph" w:customStyle="1" w:styleId="a">
    <w:name w:val="Содержимое таблицы"/>
    <w:basedOn w:val="Normal"/>
    <w:uiPriority w:val="99"/>
    <w:rsid w:val="00EB4B3C"/>
    <w:pPr>
      <w:widowControl w:val="0"/>
      <w:suppressLineNumbers/>
      <w:suppressAutoHyphens/>
      <w:ind w:firstLine="539"/>
      <w:jc w:val="both"/>
    </w:pPr>
    <w:rPr>
      <w:rFonts w:ascii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Normal"/>
    <w:uiPriority w:val="99"/>
    <w:rsid w:val="00F67842"/>
    <w:pPr>
      <w:ind w:left="720"/>
      <w:contextualSpacing/>
    </w:pPr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C3568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230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7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3</Pages>
  <Words>425</Words>
  <Characters>2426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5</cp:revision>
  <dcterms:created xsi:type="dcterms:W3CDTF">2019-10-04T11:21:00Z</dcterms:created>
  <dcterms:modified xsi:type="dcterms:W3CDTF">2019-10-14T12:05:00Z</dcterms:modified>
</cp:coreProperties>
</file>